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7FC32" w14:textId="0C599B2E" w:rsidR="004D45BA" w:rsidRDefault="00260AF9" w:rsidP="00260AF9">
      <w:pPr>
        <w:jc w:val="center"/>
        <w:rPr>
          <w:sz w:val="32"/>
          <w:szCs w:val="32"/>
        </w:rPr>
      </w:pPr>
      <w:r w:rsidRPr="00260AF9">
        <w:rPr>
          <w:sz w:val="32"/>
          <w:szCs w:val="32"/>
        </w:rPr>
        <w:t>Контролирующие организации</w:t>
      </w:r>
    </w:p>
    <w:p w14:paraId="586DCD2E" w14:textId="77777777" w:rsidR="00260AF9" w:rsidRDefault="00260AF9" w:rsidP="00260AF9">
      <w:pPr>
        <w:jc w:val="center"/>
        <w:rPr>
          <w:sz w:val="32"/>
          <w:szCs w:val="32"/>
        </w:rPr>
      </w:pPr>
    </w:p>
    <w:p w14:paraId="217A5853" w14:textId="77777777" w:rsidR="00260AF9" w:rsidRPr="00260AF9" w:rsidRDefault="00260AF9" w:rsidP="00260AF9">
      <w:pPr>
        <w:rPr>
          <w:sz w:val="28"/>
          <w:szCs w:val="28"/>
        </w:rPr>
      </w:pPr>
      <w:r w:rsidRPr="00260AF9">
        <w:rPr>
          <w:b/>
          <w:bCs/>
          <w:sz w:val="28"/>
          <w:szCs w:val="28"/>
        </w:rPr>
        <w:t xml:space="preserve">Министерство </w:t>
      </w:r>
      <w:proofErr w:type="gramStart"/>
      <w:r w:rsidRPr="00260AF9">
        <w:rPr>
          <w:b/>
          <w:bCs/>
          <w:sz w:val="28"/>
          <w:szCs w:val="28"/>
        </w:rPr>
        <w:t>здравоохранения  Российской</w:t>
      </w:r>
      <w:proofErr w:type="gramEnd"/>
      <w:r w:rsidRPr="00260AF9">
        <w:rPr>
          <w:b/>
          <w:bCs/>
          <w:sz w:val="28"/>
          <w:szCs w:val="28"/>
        </w:rPr>
        <w:t xml:space="preserve"> Федерации (Минздрав России) </w:t>
      </w:r>
    </w:p>
    <w:p w14:paraId="6D9B224B" w14:textId="77777777" w:rsidR="00260AF9" w:rsidRPr="00260AF9" w:rsidRDefault="00260AF9" w:rsidP="00260AF9">
      <w:pPr>
        <w:rPr>
          <w:sz w:val="28"/>
          <w:szCs w:val="28"/>
        </w:rPr>
      </w:pPr>
      <w:r w:rsidRPr="00260AF9">
        <w:rPr>
          <w:sz w:val="28"/>
          <w:szCs w:val="28"/>
        </w:rPr>
        <w:t>Министр здравоохранения Российской Федерации Михаил Альбертович Мурашко </w:t>
      </w:r>
      <w:r w:rsidRPr="00260AF9">
        <w:rPr>
          <w:sz w:val="28"/>
          <w:szCs w:val="28"/>
        </w:rPr>
        <w:br/>
        <w:t>127994, ГСП-4, Москва, Рахмановский пер, д. 3 </w:t>
      </w:r>
      <w:r w:rsidRPr="00260AF9">
        <w:rPr>
          <w:sz w:val="28"/>
          <w:szCs w:val="28"/>
        </w:rPr>
        <w:br/>
        <w:t>(495) 628-44-53 </w:t>
      </w:r>
      <w:r w:rsidRPr="00260AF9">
        <w:rPr>
          <w:sz w:val="28"/>
          <w:szCs w:val="28"/>
        </w:rPr>
        <w:br/>
      </w:r>
      <w:hyperlink r:id="rId4" w:tgtFrame="_blank" w:history="1">
        <w:r w:rsidRPr="00260AF9">
          <w:rPr>
            <w:rStyle w:val="ac"/>
            <w:sz w:val="28"/>
            <w:szCs w:val="28"/>
          </w:rPr>
          <w:t>www.rosminzdrav.ru</w:t>
        </w:r>
      </w:hyperlink>
    </w:p>
    <w:p w14:paraId="737F95A6" w14:textId="26AE1A98" w:rsidR="00260AF9" w:rsidRPr="00260AF9" w:rsidRDefault="00260AF9" w:rsidP="00260AF9">
      <w:pPr>
        <w:rPr>
          <w:sz w:val="28"/>
          <w:szCs w:val="28"/>
        </w:rPr>
      </w:pPr>
      <w:r w:rsidRPr="00260AF9">
        <w:rPr>
          <w:sz w:val="28"/>
          <w:szCs w:val="28"/>
        </w:rPr>
        <mc:AlternateContent>
          <mc:Choice Requires="wps">
            <w:drawing>
              <wp:inline distT="0" distB="0" distL="0" distR="0" wp14:anchorId="426102F3" wp14:editId="5B88B5AA">
                <wp:extent cx="304800" cy="304800"/>
                <wp:effectExtent l="0" t="0" r="0" b="0"/>
                <wp:docPr id="10" name="Прямоугольни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69D666" id="Прямоугольник 1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09CEBA2" w14:textId="77777777" w:rsidR="00260AF9" w:rsidRPr="00260AF9" w:rsidRDefault="00260AF9" w:rsidP="00260AF9">
      <w:pPr>
        <w:rPr>
          <w:sz w:val="28"/>
          <w:szCs w:val="28"/>
        </w:rPr>
      </w:pPr>
      <w:r w:rsidRPr="00260AF9">
        <w:rPr>
          <w:b/>
          <w:bCs/>
          <w:sz w:val="28"/>
          <w:szCs w:val="28"/>
        </w:rPr>
        <w:t>Федеральная служба по надзору в сфере здравоохранения (Росздравнадзор России) </w:t>
      </w:r>
    </w:p>
    <w:p w14:paraId="1F084FBD" w14:textId="77777777" w:rsidR="00260AF9" w:rsidRPr="00260AF9" w:rsidRDefault="00260AF9" w:rsidP="00260AF9">
      <w:pPr>
        <w:rPr>
          <w:sz w:val="28"/>
          <w:szCs w:val="28"/>
        </w:rPr>
      </w:pPr>
      <w:r w:rsidRPr="00260AF9">
        <w:rPr>
          <w:sz w:val="28"/>
          <w:szCs w:val="28"/>
        </w:rPr>
        <w:t>Руководитель службы Самойлова Алла Владимировна </w:t>
      </w:r>
      <w:r w:rsidRPr="00260AF9">
        <w:rPr>
          <w:sz w:val="28"/>
          <w:szCs w:val="28"/>
        </w:rPr>
        <w:br/>
        <w:t>109074, Москва, Славянская площадь, д.4, стр.1 </w:t>
      </w:r>
      <w:r w:rsidRPr="00260AF9">
        <w:rPr>
          <w:sz w:val="28"/>
          <w:szCs w:val="28"/>
        </w:rPr>
        <w:br/>
        <w:t>(495) 698-45-38; (499) 578-02-30 - справочная Росздравнадзора, (495) 624-80-90 -  пресс-служба </w:t>
      </w:r>
      <w:r w:rsidRPr="00260AF9">
        <w:rPr>
          <w:sz w:val="28"/>
          <w:szCs w:val="28"/>
        </w:rPr>
        <w:br/>
      </w:r>
      <w:hyperlink r:id="rId5" w:history="1">
        <w:r w:rsidRPr="00260AF9">
          <w:rPr>
            <w:rStyle w:val="ac"/>
            <w:sz w:val="28"/>
            <w:szCs w:val="28"/>
          </w:rPr>
          <w:t>info@roszdravnadzor.ru</w:t>
        </w:r>
      </w:hyperlink>
      <w:r w:rsidRPr="00260AF9">
        <w:rPr>
          <w:sz w:val="28"/>
          <w:szCs w:val="28"/>
        </w:rPr>
        <w:t> </w:t>
      </w:r>
      <w:r w:rsidRPr="00260AF9">
        <w:rPr>
          <w:sz w:val="28"/>
          <w:szCs w:val="28"/>
        </w:rPr>
        <w:br/>
      </w:r>
      <w:hyperlink r:id="rId6" w:history="1">
        <w:r w:rsidRPr="00260AF9">
          <w:rPr>
            <w:rStyle w:val="ac"/>
            <w:sz w:val="28"/>
            <w:szCs w:val="28"/>
          </w:rPr>
          <w:t>www.roszdravnadzor.ru</w:t>
        </w:r>
      </w:hyperlink>
    </w:p>
    <w:p w14:paraId="1CE7CDBF" w14:textId="668713CC" w:rsidR="00260AF9" w:rsidRPr="00260AF9" w:rsidRDefault="00260AF9" w:rsidP="00260AF9">
      <w:pPr>
        <w:rPr>
          <w:sz w:val="28"/>
          <w:szCs w:val="28"/>
        </w:rPr>
      </w:pPr>
      <w:r w:rsidRPr="00260AF9">
        <w:rPr>
          <w:sz w:val="28"/>
          <w:szCs w:val="28"/>
        </w:rPr>
        <mc:AlternateContent>
          <mc:Choice Requires="wps">
            <w:drawing>
              <wp:inline distT="0" distB="0" distL="0" distR="0" wp14:anchorId="1EBAECE3" wp14:editId="6C432248">
                <wp:extent cx="304800" cy="304800"/>
                <wp:effectExtent l="0" t="0" r="0" b="0"/>
                <wp:docPr id="9" name="Прямоугольни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DC4B72" id="Прямоугольник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3CCCD54" w14:textId="77777777" w:rsidR="00260AF9" w:rsidRPr="00260AF9" w:rsidRDefault="00260AF9" w:rsidP="00260AF9">
      <w:pPr>
        <w:rPr>
          <w:sz w:val="28"/>
          <w:szCs w:val="28"/>
        </w:rPr>
      </w:pPr>
      <w:r w:rsidRPr="00260AF9">
        <w:rPr>
          <w:b/>
          <w:bCs/>
          <w:sz w:val="28"/>
          <w:szCs w:val="28"/>
        </w:rPr>
        <w:t>Министерство здравоохранения Краснодарского края</w:t>
      </w:r>
    </w:p>
    <w:p w14:paraId="62EDBC6F" w14:textId="77777777" w:rsidR="00260AF9" w:rsidRPr="00260AF9" w:rsidRDefault="00260AF9" w:rsidP="00260AF9">
      <w:pPr>
        <w:rPr>
          <w:sz w:val="28"/>
          <w:szCs w:val="28"/>
        </w:rPr>
      </w:pPr>
      <w:r w:rsidRPr="00260AF9">
        <w:rPr>
          <w:sz w:val="28"/>
          <w:szCs w:val="28"/>
        </w:rPr>
        <w:t>Руководитель: Филиппов Евгений Федорович </w:t>
      </w:r>
      <w:r w:rsidRPr="00260AF9">
        <w:rPr>
          <w:sz w:val="28"/>
          <w:szCs w:val="28"/>
        </w:rPr>
        <w:br/>
        <w:t>350059, Россия, Краснодарский край, 350000, г. Краснодар, ул. Коммунаров, 276,</w:t>
      </w:r>
      <w:r w:rsidRPr="00260AF9">
        <w:rPr>
          <w:sz w:val="28"/>
          <w:szCs w:val="28"/>
        </w:rPr>
        <w:br/>
        <w:t>8-800-200-03-66, (861) 992-53-03 </w:t>
      </w:r>
      <w:r w:rsidRPr="00260AF9">
        <w:rPr>
          <w:sz w:val="28"/>
          <w:szCs w:val="28"/>
        </w:rPr>
        <w:br/>
      </w:r>
      <w:hyperlink r:id="rId7" w:history="1">
        <w:r w:rsidRPr="00260AF9">
          <w:rPr>
            <w:rStyle w:val="ac"/>
            <w:sz w:val="28"/>
            <w:szCs w:val="28"/>
          </w:rPr>
          <w:t>mz@krasnodar.ru</w:t>
        </w:r>
      </w:hyperlink>
      <w:r w:rsidRPr="00260AF9">
        <w:rPr>
          <w:sz w:val="28"/>
          <w:szCs w:val="28"/>
        </w:rPr>
        <w:br/>
      </w:r>
      <w:hyperlink r:id="rId8" w:history="1">
        <w:r w:rsidRPr="00260AF9">
          <w:rPr>
            <w:rStyle w:val="ac"/>
            <w:sz w:val="28"/>
            <w:szCs w:val="28"/>
          </w:rPr>
          <w:t>www.minzdravkk.ru</w:t>
        </w:r>
      </w:hyperlink>
    </w:p>
    <w:p w14:paraId="5562D743" w14:textId="6A6A991D" w:rsidR="00260AF9" w:rsidRPr="00260AF9" w:rsidRDefault="00260AF9" w:rsidP="00260AF9">
      <w:pPr>
        <w:rPr>
          <w:sz w:val="28"/>
          <w:szCs w:val="28"/>
        </w:rPr>
      </w:pPr>
      <w:r w:rsidRPr="00260AF9">
        <w:rPr>
          <w:sz w:val="28"/>
          <w:szCs w:val="28"/>
        </w:rPr>
        <mc:AlternateContent>
          <mc:Choice Requires="wps">
            <w:drawing>
              <wp:inline distT="0" distB="0" distL="0" distR="0" wp14:anchorId="041E7452" wp14:editId="5F30B3B2">
                <wp:extent cx="304800" cy="304800"/>
                <wp:effectExtent l="0" t="0" r="0" b="0"/>
                <wp:docPr id="8" name="Прямоугольни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BB78AC" id="Прямоугольник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BE8FAE8" w14:textId="77777777" w:rsidR="00260AF9" w:rsidRPr="00260AF9" w:rsidRDefault="00260AF9" w:rsidP="00260AF9">
      <w:pPr>
        <w:rPr>
          <w:sz w:val="28"/>
          <w:szCs w:val="28"/>
        </w:rPr>
      </w:pPr>
      <w:r w:rsidRPr="00260AF9">
        <w:rPr>
          <w:b/>
          <w:bCs/>
          <w:sz w:val="28"/>
          <w:szCs w:val="28"/>
        </w:rPr>
        <w:t>Управление Федеральной службы по надзору в сфере здравоохранения и социального развития (Росздравнадзор России), ТЕРРИТОРИАЛЬНЫЙ ОРГАН РОСЗДРАВНАДЗОРА ПО КРАСНОДАРСКОМУ КРАЮ</w:t>
      </w:r>
    </w:p>
    <w:p w14:paraId="43EE80C1" w14:textId="77777777" w:rsidR="00260AF9" w:rsidRPr="00260AF9" w:rsidRDefault="00260AF9" w:rsidP="00260AF9">
      <w:pPr>
        <w:rPr>
          <w:sz w:val="28"/>
          <w:szCs w:val="28"/>
        </w:rPr>
      </w:pPr>
      <w:r w:rsidRPr="00260AF9">
        <w:rPr>
          <w:sz w:val="28"/>
          <w:szCs w:val="28"/>
        </w:rPr>
        <w:lastRenderedPageBreak/>
        <w:t xml:space="preserve">Руководитель управления </w:t>
      </w:r>
      <w:proofErr w:type="spellStart"/>
      <w:r w:rsidRPr="00260AF9">
        <w:rPr>
          <w:sz w:val="28"/>
          <w:szCs w:val="28"/>
        </w:rPr>
        <w:t>Прибежищая</w:t>
      </w:r>
      <w:proofErr w:type="spellEnd"/>
      <w:r w:rsidRPr="00260AF9">
        <w:rPr>
          <w:sz w:val="28"/>
          <w:szCs w:val="28"/>
        </w:rPr>
        <w:t xml:space="preserve"> Галина Николаевна </w:t>
      </w:r>
      <w:r w:rsidRPr="00260AF9">
        <w:rPr>
          <w:sz w:val="28"/>
          <w:szCs w:val="28"/>
        </w:rPr>
        <w:br/>
        <w:t>Заместитель руководителя - Ковалевская Эльвира Геннадьевна </w:t>
      </w:r>
      <w:r w:rsidRPr="00260AF9">
        <w:rPr>
          <w:sz w:val="28"/>
          <w:szCs w:val="28"/>
        </w:rPr>
        <w:br/>
        <w:t>350059, Россия, Краснодарский край, г. Краснодар, ул. Васнецова, 39</w:t>
      </w:r>
      <w:r w:rsidRPr="00260AF9">
        <w:rPr>
          <w:sz w:val="28"/>
          <w:szCs w:val="28"/>
        </w:rPr>
        <w:br/>
        <w:t>(861) 201-13-90 </w:t>
      </w:r>
      <w:r w:rsidRPr="00260AF9">
        <w:rPr>
          <w:sz w:val="28"/>
          <w:szCs w:val="28"/>
        </w:rPr>
        <w:br/>
      </w:r>
      <w:hyperlink r:id="rId9" w:history="1">
        <w:r w:rsidRPr="00260AF9">
          <w:rPr>
            <w:rStyle w:val="ac"/>
            <w:sz w:val="28"/>
            <w:szCs w:val="28"/>
          </w:rPr>
          <w:t>info@reg23.roszdravnadzor.ru</w:t>
        </w:r>
      </w:hyperlink>
      <w:r w:rsidRPr="00260AF9">
        <w:rPr>
          <w:sz w:val="28"/>
          <w:szCs w:val="28"/>
        </w:rPr>
        <w:br/>
      </w:r>
      <w:hyperlink r:id="rId10" w:history="1">
        <w:r w:rsidRPr="00260AF9">
          <w:rPr>
            <w:rStyle w:val="ac"/>
            <w:sz w:val="28"/>
            <w:szCs w:val="28"/>
          </w:rPr>
          <w:t>fs@rznkk.org</w:t>
        </w:r>
      </w:hyperlink>
    </w:p>
    <w:p w14:paraId="2FCE4A39" w14:textId="0EDF16D8" w:rsidR="00260AF9" w:rsidRPr="00260AF9" w:rsidRDefault="00260AF9" w:rsidP="00260AF9">
      <w:pPr>
        <w:rPr>
          <w:sz w:val="28"/>
          <w:szCs w:val="28"/>
        </w:rPr>
      </w:pPr>
      <w:r w:rsidRPr="00260AF9">
        <w:rPr>
          <w:sz w:val="28"/>
          <w:szCs w:val="28"/>
        </w:rPr>
        <mc:AlternateContent>
          <mc:Choice Requires="wps">
            <w:drawing>
              <wp:inline distT="0" distB="0" distL="0" distR="0" wp14:anchorId="1F611594" wp14:editId="347F3348">
                <wp:extent cx="304800" cy="304800"/>
                <wp:effectExtent l="0" t="0" r="0" b="0"/>
                <wp:docPr id="7" name="Прямоугольни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6A577B" id="Прямоугольник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8024BF2" w14:textId="77777777" w:rsidR="00260AF9" w:rsidRPr="00260AF9" w:rsidRDefault="00260AF9" w:rsidP="00260AF9">
      <w:pPr>
        <w:rPr>
          <w:sz w:val="28"/>
          <w:szCs w:val="28"/>
        </w:rPr>
      </w:pPr>
      <w:r w:rsidRPr="00260AF9">
        <w:rPr>
          <w:b/>
          <w:bCs/>
          <w:sz w:val="28"/>
          <w:szCs w:val="28"/>
        </w:rPr>
        <w:t>Управление Федеральной службы по надзору в сфере защиты прав потребителей и благополучия человека Краснодарского края (Роспотребнадзор России) </w:t>
      </w:r>
    </w:p>
    <w:p w14:paraId="2B283139" w14:textId="77777777" w:rsidR="00260AF9" w:rsidRPr="00260AF9" w:rsidRDefault="00260AF9" w:rsidP="00260AF9">
      <w:pPr>
        <w:rPr>
          <w:sz w:val="28"/>
          <w:szCs w:val="28"/>
        </w:rPr>
      </w:pPr>
      <w:r w:rsidRPr="00260AF9">
        <w:rPr>
          <w:sz w:val="28"/>
          <w:szCs w:val="28"/>
        </w:rPr>
        <w:t>Руководитель управления: Потёмкина Мария Александровна </w:t>
      </w:r>
      <w:r w:rsidRPr="00260AF9">
        <w:rPr>
          <w:sz w:val="28"/>
          <w:szCs w:val="28"/>
        </w:rPr>
        <w:br/>
        <w:t xml:space="preserve">350000, Краснодарский край, г. Краснодар, ул. </w:t>
      </w:r>
      <w:proofErr w:type="spellStart"/>
      <w:r w:rsidRPr="00260AF9">
        <w:rPr>
          <w:sz w:val="28"/>
          <w:szCs w:val="28"/>
        </w:rPr>
        <w:t>Рашпилевская</w:t>
      </w:r>
      <w:proofErr w:type="spellEnd"/>
      <w:r w:rsidRPr="00260AF9">
        <w:rPr>
          <w:sz w:val="28"/>
          <w:szCs w:val="28"/>
        </w:rPr>
        <w:t>, 100 </w:t>
      </w:r>
      <w:r w:rsidRPr="00260AF9">
        <w:rPr>
          <w:sz w:val="28"/>
          <w:szCs w:val="28"/>
        </w:rPr>
        <w:br/>
        <w:t>(861) 259-36-86 </w:t>
      </w:r>
      <w:r w:rsidRPr="00260AF9">
        <w:rPr>
          <w:sz w:val="28"/>
          <w:szCs w:val="28"/>
        </w:rPr>
        <w:br/>
      </w:r>
      <w:hyperlink r:id="rId11" w:history="1">
        <w:r w:rsidRPr="00260AF9">
          <w:rPr>
            <w:rStyle w:val="ac"/>
            <w:sz w:val="28"/>
            <w:szCs w:val="28"/>
          </w:rPr>
          <w:t>upravlenie@kubanrpn.ru</w:t>
        </w:r>
      </w:hyperlink>
      <w:r w:rsidRPr="00260AF9">
        <w:rPr>
          <w:sz w:val="28"/>
          <w:szCs w:val="28"/>
        </w:rPr>
        <w:t> </w:t>
      </w:r>
      <w:r w:rsidRPr="00260AF9">
        <w:rPr>
          <w:sz w:val="28"/>
          <w:szCs w:val="28"/>
        </w:rPr>
        <w:br/>
      </w:r>
      <w:hyperlink r:id="rId12" w:tgtFrame="_blank" w:history="1">
        <w:r w:rsidRPr="00260AF9">
          <w:rPr>
            <w:rStyle w:val="ac"/>
            <w:sz w:val="28"/>
            <w:szCs w:val="28"/>
          </w:rPr>
          <w:t>www.rospotrebnadzor.ru</w:t>
        </w:r>
      </w:hyperlink>
    </w:p>
    <w:p w14:paraId="3FF514EC" w14:textId="73F36943" w:rsidR="00260AF9" w:rsidRPr="00260AF9" w:rsidRDefault="00260AF9" w:rsidP="00260AF9">
      <w:pPr>
        <w:rPr>
          <w:sz w:val="28"/>
          <w:szCs w:val="28"/>
        </w:rPr>
      </w:pPr>
      <w:r w:rsidRPr="00260AF9">
        <w:rPr>
          <w:sz w:val="28"/>
          <w:szCs w:val="28"/>
        </w:rPr>
        <mc:AlternateContent>
          <mc:Choice Requires="wps">
            <w:drawing>
              <wp:inline distT="0" distB="0" distL="0" distR="0" wp14:anchorId="6A85938C" wp14:editId="47CBE3EA">
                <wp:extent cx="304800" cy="304800"/>
                <wp:effectExtent l="0" t="0" r="0" b="0"/>
                <wp:docPr id="6" name="Прямоугольни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61D570" id="Прямоугольник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8308AEF" w14:textId="77777777" w:rsidR="00260AF9" w:rsidRPr="00260AF9" w:rsidRDefault="00260AF9" w:rsidP="00260AF9">
      <w:pPr>
        <w:rPr>
          <w:b/>
          <w:bCs/>
          <w:sz w:val="28"/>
          <w:szCs w:val="28"/>
        </w:rPr>
      </w:pPr>
      <w:r w:rsidRPr="00260AF9">
        <w:rPr>
          <w:b/>
          <w:bCs/>
          <w:sz w:val="28"/>
          <w:szCs w:val="28"/>
        </w:rPr>
        <w:t>Федеральное бюджетное учреждение здравоохранения в Краснодарском Крае «Центр гигиены и эпидемиологии» </w:t>
      </w:r>
    </w:p>
    <w:p w14:paraId="394ECD90" w14:textId="77777777" w:rsidR="00260AF9" w:rsidRPr="00260AF9" w:rsidRDefault="00260AF9" w:rsidP="00260AF9">
      <w:pPr>
        <w:rPr>
          <w:sz w:val="28"/>
          <w:szCs w:val="28"/>
        </w:rPr>
      </w:pPr>
      <w:r w:rsidRPr="00260AF9">
        <w:rPr>
          <w:sz w:val="28"/>
          <w:szCs w:val="28"/>
        </w:rPr>
        <w:t>ВРИО главного врача Осмоловская Тамара Петровна  </w:t>
      </w:r>
      <w:r w:rsidRPr="00260AF9">
        <w:rPr>
          <w:sz w:val="28"/>
          <w:szCs w:val="28"/>
        </w:rPr>
        <w:br/>
        <w:t>350000, Краснодарский край, г. Краснодар, ул. Гоголя, 56/1, </w:t>
      </w:r>
      <w:r w:rsidRPr="00260AF9">
        <w:rPr>
          <w:sz w:val="28"/>
          <w:szCs w:val="28"/>
        </w:rPr>
        <w:br/>
        <w:t>(861) 267-33-98, факс (861) 267-33-98 </w:t>
      </w:r>
      <w:r w:rsidRPr="00260AF9">
        <w:rPr>
          <w:sz w:val="28"/>
          <w:szCs w:val="28"/>
        </w:rPr>
        <w:br/>
      </w:r>
      <w:hyperlink r:id="rId13" w:history="1">
        <w:r w:rsidRPr="00260AF9">
          <w:rPr>
            <w:rStyle w:val="ac"/>
            <w:sz w:val="28"/>
            <w:szCs w:val="28"/>
          </w:rPr>
          <w:t>gorses@mail.kuban.ru</w:t>
        </w:r>
      </w:hyperlink>
      <w:r w:rsidRPr="00260AF9">
        <w:rPr>
          <w:sz w:val="28"/>
          <w:szCs w:val="28"/>
        </w:rPr>
        <w:br/>
      </w:r>
      <w:hyperlink r:id="rId14" w:tgtFrame="_blank" w:history="1">
        <w:r w:rsidRPr="00260AF9">
          <w:rPr>
            <w:rStyle w:val="ac"/>
            <w:sz w:val="28"/>
            <w:szCs w:val="28"/>
          </w:rPr>
          <w:t>www.cgekuban.ru</w:t>
        </w:r>
      </w:hyperlink>
    </w:p>
    <w:p w14:paraId="532D5595" w14:textId="77777777" w:rsidR="00260AF9" w:rsidRPr="00260AF9" w:rsidRDefault="00260AF9" w:rsidP="00260AF9">
      <w:pPr>
        <w:rPr>
          <w:sz w:val="28"/>
          <w:szCs w:val="28"/>
        </w:rPr>
      </w:pPr>
    </w:p>
    <w:sectPr w:rsidR="00260AF9" w:rsidRPr="00260AF9" w:rsidSect="00260AF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AF9"/>
    <w:rsid w:val="00260AF9"/>
    <w:rsid w:val="004D45BA"/>
    <w:rsid w:val="00AA2696"/>
    <w:rsid w:val="00C00BF4"/>
    <w:rsid w:val="00DF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9FF88"/>
  <w15:chartTrackingRefBased/>
  <w15:docId w15:val="{7321D97A-AC94-4813-B534-AAE9FDB8D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0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0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0A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0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0A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0A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0A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0A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0A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A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0A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0A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0AF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0AF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0A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0A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0A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0A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0A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0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0A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0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0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0A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0A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0AF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0A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0AF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60AF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60AF9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60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4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zdravkk.ru/" TargetMode="External"/><Relationship Id="rId13" Type="http://schemas.openxmlformats.org/officeDocument/2006/relationships/hyperlink" Target="mailto:gorses@mail.kuba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z@krasnodar.ru" TargetMode="External"/><Relationship Id="rId12" Type="http://schemas.openxmlformats.org/officeDocument/2006/relationships/hyperlink" Target="http://www.rospotrebnadzor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roszdravnadzor.ru/" TargetMode="External"/><Relationship Id="rId11" Type="http://schemas.openxmlformats.org/officeDocument/2006/relationships/hyperlink" Target="mailto:upravlenie@kubanrpn.ru" TargetMode="External"/><Relationship Id="rId5" Type="http://schemas.openxmlformats.org/officeDocument/2006/relationships/hyperlink" Target="mailto:info@roszdravnadzor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fs@rznkk.org" TargetMode="External"/><Relationship Id="rId4" Type="http://schemas.openxmlformats.org/officeDocument/2006/relationships/hyperlink" Target="http://www.rosminzdrav.ru/" TargetMode="External"/><Relationship Id="rId9" Type="http://schemas.openxmlformats.org/officeDocument/2006/relationships/hyperlink" Target="mailto:info@reg23.roszdravnadzor.ru" TargetMode="External"/><Relationship Id="rId14" Type="http://schemas.openxmlformats.org/officeDocument/2006/relationships/hyperlink" Target="http://www.cgekub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Мильковская Алинка</dc:creator>
  <cp:keywords/>
  <dc:description/>
  <cp:lastModifiedBy>Мильковская Алинка</cp:lastModifiedBy>
  <cp:revision>1</cp:revision>
  <dcterms:created xsi:type="dcterms:W3CDTF">2026-02-02T15:10:00Z</dcterms:created>
  <dcterms:modified xsi:type="dcterms:W3CDTF">2026-02-02T15:11:00Z</dcterms:modified>
</cp:coreProperties>
</file>